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4712" w14:textId="77777777" w:rsidR="00700573" w:rsidRPr="00CF1E21" w:rsidRDefault="00700573" w:rsidP="00CA2A19">
      <w:pPr>
        <w:shd w:val="clear" w:color="auto" w:fill="FFFFFF"/>
        <w:spacing w:after="120" w:line="390" w:lineRule="atLeast"/>
        <w:jc w:val="center"/>
        <w:outlineLvl w:val="3"/>
        <w:rPr>
          <w:rFonts w:ascii="Arial Narrow" w:eastAsia="Times New Roman" w:hAnsi="Arial Narrow" w:cs="Times New Roman"/>
          <w:b/>
          <w:bCs/>
          <w:color w:val="333333"/>
          <w:kern w:val="0"/>
          <w14:ligatures w14:val="none"/>
        </w:rPr>
      </w:pPr>
      <w:r w:rsidRPr="00CF1E21">
        <w:rPr>
          <w:rFonts w:ascii="Arial Narrow" w:eastAsia="Times New Roman" w:hAnsi="Arial Narrow" w:cs="Times New Roman"/>
          <w:b/>
          <w:bCs/>
          <w:color w:val="333333"/>
          <w:kern w:val="0"/>
          <w:u w:val="single"/>
          <w14:ligatures w14:val="none"/>
        </w:rPr>
        <w:t>Small Assignment Contract Award</w:t>
      </w:r>
    </w:p>
    <w:p w14:paraId="5D3BA731" w14:textId="77777777" w:rsidR="00CA2A19" w:rsidRPr="00CF1E21" w:rsidRDefault="00CA2A19" w:rsidP="00F410BA">
      <w:pPr>
        <w:shd w:val="clear" w:color="auto" w:fill="FFFFFF"/>
        <w:spacing w:after="240" w:line="240" w:lineRule="auto"/>
        <w:jc w:val="both"/>
        <w:rPr>
          <w:rFonts w:ascii="Arial Narrow" w:eastAsia="Times New Roman" w:hAnsi="Arial Narrow" w:cs="Times New Roman"/>
          <w:b/>
          <w:bCs/>
          <w:color w:val="333333"/>
          <w:kern w:val="0"/>
          <w14:ligatures w14:val="none"/>
        </w:rPr>
      </w:pPr>
    </w:p>
    <w:p w14:paraId="744B7858" w14:textId="4A28CF5F" w:rsidR="00700573" w:rsidRPr="00CF1E21" w:rsidRDefault="00F34BD2" w:rsidP="008C1DBB">
      <w:pPr>
        <w:shd w:val="clear" w:color="auto" w:fill="FFFFFF"/>
        <w:spacing w:after="240" w:line="240" w:lineRule="auto"/>
        <w:jc w:val="center"/>
        <w:rPr>
          <w:rFonts w:ascii="Arial Narrow" w:eastAsia="Times New Roman" w:hAnsi="Arial Narrow" w:cs="Times New Roman"/>
          <w:b/>
          <w:bCs/>
          <w:color w:val="333333"/>
          <w:kern w:val="0"/>
          <w14:ligatures w14:val="none"/>
        </w:rPr>
      </w:pPr>
      <w:r w:rsidRPr="00CF1E21">
        <w:rPr>
          <w:rFonts w:ascii="Arial Narrow" w:eastAsia="Times New Roman" w:hAnsi="Arial Narrow" w:cs="Times New Roman"/>
          <w:b/>
          <w:bCs/>
          <w:color w:val="333333"/>
          <w:kern w:val="0"/>
          <w14:ligatures w14:val="none"/>
        </w:rPr>
        <w:t>Consulting services</w:t>
      </w:r>
      <w:r w:rsidR="00CA2A19" w:rsidRPr="00CF1E21">
        <w:rPr>
          <w:rFonts w:ascii="Arial Narrow" w:eastAsia="Times New Roman" w:hAnsi="Arial Narrow" w:cs="Times New Roman"/>
          <w:b/>
          <w:bCs/>
          <w:color w:val="333333"/>
          <w:kern w:val="0"/>
          <w14:ligatures w14:val="none"/>
        </w:rPr>
        <w:t xml:space="preserve"> - </w:t>
      </w:r>
      <w:r w:rsidR="00CF1E21" w:rsidRPr="00CF1E21">
        <w:rPr>
          <w:rFonts w:ascii="Arial Narrow" w:eastAsia="Times New Roman" w:hAnsi="Arial Narrow" w:cs="Times New Roman"/>
          <w:b/>
          <w:kern w:val="0"/>
          <w14:ligatures w14:val="none"/>
        </w:rPr>
        <w:t>INBOUND EXPORT MISSIONS TO STRATEGIC SECTORS OF MOLDOVA AGRI-FOOD PRODUCTS AND FURNITURE</w:t>
      </w:r>
    </w:p>
    <w:p w14:paraId="5D49C879" w14:textId="46C773DD" w:rsidR="00F410BA" w:rsidRPr="00CF1E21" w:rsidRDefault="00F410BA" w:rsidP="007A784A">
      <w:pPr>
        <w:shd w:val="clear" w:color="auto" w:fill="FFFFFF"/>
        <w:spacing w:after="240" w:line="240" w:lineRule="auto"/>
        <w:jc w:val="center"/>
        <w:rPr>
          <w:rFonts w:ascii="Arial Narrow" w:eastAsia="Times New Roman" w:hAnsi="Arial Narrow" w:cs="Times New Roman"/>
          <w:b/>
          <w:bCs/>
          <w:color w:val="333333"/>
          <w:kern w:val="0"/>
          <w14:ligatures w14:val="none"/>
        </w:rPr>
      </w:pPr>
      <w:r w:rsidRPr="00CF1E21">
        <w:rPr>
          <w:rFonts w:ascii="Arial Narrow" w:eastAsia="Times New Roman" w:hAnsi="Arial Narrow" w:cs="Times New Roman"/>
          <w:b/>
          <w:bCs/>
          <w:color w:val="333333"/>
          <w:kern w:val="0"/>
          <w14:ligatures w14:val="none"/>
        </w:rPr>
        <w:t>Project Implementation Unit of the World Bank MSME Competitiveness Project (PIU)</w:t>
      </w:r>
      <w:r w:rsidR="00CA2A19" w:rsidRPr="00CF1E21">
        <w:rPr>
          <w:rFonts w:ascii="Arial Narrow" w:eastAsia="Times New Roman" w:hAnsi="Arial Narrow" w:cs="Times New Roman"/>
          <w:b/>
          <w:bCs/>
          <w:color w:val="333333"/>
          <w:kern w:val="0"/>
          <w14:ligatures w14:val="none"/>
        </w:rPr>
        <w:t xml:space="preserve"> </w:t>
      </w:r>
      <w:r w:rsidRPr="00CF1E21">
        <w:rPr>
          <w:rFonts w:ascii="Arial Narrow" w:eastAsia="Times New Roman" w:hAnsi="Arial Narrow" w:cs="Times New Roman"/>
          <w:b/>
          <w:bCs/>
          <w:color w:val="333333"/>
          <w:kern w:val="0"/>
          <w14:ligatures w14:val="none"/>
        </w:rPr>
        <w:t>the Republic of Moldova</w:t>
      </w:r>
    </w:p>
    <w:p w14:paraId="729CB0D5" w14:textId="77777777" w:rsidR="00F410BA" w:rsidRPr="00CF1E21" w:rsidRDefault="00F410BA" w:rsidP="00F410BA">
      <w:pPr>
        <w:shd w:val="clear" w:color="auto" w:fill="FFFFFF"/>
        <w:spacing w:after="0" w:line="240" w:lineRule="auto"/>
        <w:jc w:val="both"/>
        <w:rPr>
          <w:rFonts w:ascii="Arial Narrow" w:eastAsia="Times New Roman" w:hAnsi="Arial Narrow" w:cs="Times New Roman"/>
          <w:b/>
          <w:bCs/>
          <w:color w:val="333333"/>
          <w:kern w:val="0"/>
          <w14:ligatures w14:val="none"/>
        </w:rPr>
      </w:pPr>
    </w:p>
    <w:p w14:paraId="0038C448" w14:textId="77777777" w:rsidR="00F410BA" w:rsidRPr="00CF1E21" w:rsidRDefault="00F410BA" w:rsidP="00F410BA">
      <w:pPr>
        <w:shd w:val="clear" w:color="auto" w:fill="FFFFFF"/>
        <w:spacing w:after="0" w:line="240" w:lineRule="auto"/>
        <w:jc w:val="both"/>
        <w:rPr>
          <w:rFonts w:ascii="Arial Narrow" w:eastAsia="Times New Roman" w:hAnsi="Arial Narrow" w:cs="Times New Roman"/>
          <w:b/>
          <w:bCs/>
          <w:color w:val="333333"/>
          <w:kern w:val="0"/>
          <w14:ligatures w14:val="none"/>
        </w:rPr>
      </w:pPr>
      <w:r w:rsidRPr="00CF1E21">
        <w:rPr>
          <w:rFonts w:ascii="Arial Narrow" w:eastAsia="Times New Roman" w:hAnsi="Arial Narrow" w:cs="Times New Roman"/>
          <w:b/>
          <w:bCs/>
          <w:color w:val="333333"/>
          <w:kern w:val="0"/>
          <w14:ligatures w14:val="none"/>
        </w:rPr>
        <w:t xml:space="preserve">Project Name: </w:t>
      </w:r>
      <w:r w:rsidRPr="00CF1E21">
        <w:rPr>
          <w:rFonts w:ascii="Arial Narrow" w:eastAsia="Times New Roman" w:hAnsi="Arial Narrow" w:cs="Times New Roman"/>
          <w:b/>
          <w:bCs/>
          <w:color w:val="333333"/>
          <w:kern w:val="0"/>
          <w14:ligatures w14:val="none"/>
        </w:rPr>
        <w:tab/>
      </w:r>
      <w:r w:rsidRPr="00CF1E21">
        <w:rPr>
          <w:rFonts w:ascii="Arial Narrow" w:eastAsia="Times New Roman" w:hAnsi="Arial Narrow" w:cs="Times New Roman"/>
          <w:b/>
          <w:bCs/>
          <w:color w:val="333333"/>
          <w:kern w:val="0"/>
          <w14:ligatures w14:val="none"/>
        </w:rPr>
        <w:tab/>
        <w:t>MSME Competitiveness Project</w:t>
      </w:r>
    </w:p>
    <w:p w14:paraId="1CCEBD06" w14:textId="77777777" w:rsidR="00F410BA" w:rsidRPr="00CF1E21" w:rsidRDefault="00F410BA" w:rsidP="00F410BA">
      <w:pPr>
        <w:shd w:val="clear" w:color="auto" w:fill="FFFFFF"/>
        <w:spacing w:after="0" w:line="240" w:lineRule="auto"/>
        <w:jc w:val="both"/>
        <w:rPr>
          <w:rFonts w:ascii="Arial Narrow" w:eastAsia="Times New Roman" w:hAnsi="Arial Narrow" w:cs="Times New Roman"/>
          <w:b/>
          <w:bCs/>
          <w:color w:val="333333"/>
          <w:kern w:val="0"/>
          <w14:ligatures w14:val="none"/>
        </w:rPr>
      </w:pPr>
      <w:r w:rsidRPr="00CF1E21">
        <w:rPr>
          <w:rFonts w:ascii="Arial Narrow" w:eastAsia="Times New Roman" w:hAnsi="Arial Narrow" w:cs="Times New Roman"/>
          <w:b/>
          <w:bCs/>
          <w:color w:val="333333"/>
          <w:kern w:val="0"/>
          <w14:ligatures w14:val="none"/>
        </w:rPr>
        <w:t xml:space="preserve">Country: </w:t>
      </w:r>
      <w:r w:rsidRPr="00CF1E21">
        <w:rPr>
          <w:rFonts w:ascii="Arial Narrow" w:eastAsia="Times New Roman" w:hAnsi="Arial Narrow" w:cs="Times New Roman"/>
          <w:b/>
          <w:bCs/>
          <w:color w:val="333333"/>
          <w:kern w:val="0"/>
          <w14:ligatures w14:val="none"/>
        </w:rPr>
        <w:tab/>
      </w:r>
      <w:r w:rsidRPr="00CF1E21">
        <w:rPr>
          <w:rFonts w:ascii="Arial Narrow" w:eastAsia="Times New Roman" w:hAnsi="Arial Narrow" w:cs="Times New Roman"/>
          <w:b/>
          <w:bCs/>
          <w:color w:val="333333"/>
          <w:kern w:val="0"/>
          <w14:ligatures w14:val="none"/>
        </w:rPr>
        <w:tab/>
        <w:t>Republic of Moldova</w:t>
      </w:r>
    </w:p>
    <w:p w14:paraId="423651DE" w14:textId="55F8AE5C" w:rsidR="00F410BA" w:rsidRPr="00CF1E21" w:rsidRDefault="00F410BA" w:rsidP="00F410BA">
      <w:pPr>
        <w:shd w:val="clear" w:color="auto" w:fill="FFFFFF"/>
        <w:spacing w:after="0" w:line="240" w:lineRule="auto"/>
        <w:jc w:val="both"/>
        <w:rPr>
          <w:rFonts w:ascii="Arial Narrow" w:eastAsia="Times New Roman" w:hAnsi="Arial Narrow" w:cs="Times New Roman"/>
          <w:b/>
          <w:bCs/>
          <w:color w:val="333333"/>
          <w:kern w:val="0"/>
          <w14:ligatures w14:val="none"/>
        </w:rPr>
      </w:pPr>
      <w:r w:rsidRPr="00CF1E21">
        <w:rPr>
          <w:rFonts w:ascii="Arial Narrow" w:eastAsia="Times New Roman" w:hAnsi="Arial Narrow" w:cs="Times New Roman"/>
          <w:b/>
          <w:bCs/>
          <w:color w:val="333333"/>
          <w:kern w:val="0"/>
          <w14:ligatures w14:val="none"/>
        </w:rPr>
        <w:t>Project Number</w:t>
      </w:r>
      <w:proofErr w:type="gramStart"/>
      <w:r w:rsidRPr="00CF1E21">
        <w:rPr>
          <w:rFonts w:ascii="Arial Narrow" w:eastAsia="Times New Roman" w:hAnsi="Arial Narrow" w:cs="Times New Roman"/>
          <w:b/>
          <w:bCs/>
          <w:color w:val="333333"/>
          <w:kern w:val="0"/>
          <w14:ligatures w14:val="none"/>
        </w:rPr>
        <w:t xml:space="preserve">: </w:t>
      </w:r>
      <w:r w:rsidRPr="00CF1E21">
        <w:rPr>
          <w:rFonts w:ascii="Arial Narrow" w:eastAsia="Times New Roman" w:hAnsi="Arial Narrow" w:cs="Times New Roman"/>
          <w:b/>
          <w:bCs/>
          <w:color w:val="333333"/>
          <w:kern w:val="0"/>
          <w14:ligatures w14:val="none"/>
        </w:rPr>
        <w:tab/>
        <w:t>P177895</w:t>
      </w:r>
      <w:proofErr w:type="gramEnd"/>
    </w:p>
    <w:p w14:paraId="38EF8CD6" w14:textId="50B70345" w:rsidR="00F410BA" w:rsidRPr="00CF1E21" w:rsidRDefault="00F410BA" w:rsidP="00F410BA">
      <w:pPr>
        <w:shd w:val="clear" w:color="auto" w:fill="FFFFFF"/>
        <w:spacing w:after="0" w:line="240" w:lineRule="auto"/>
        <w:jc w:val="both"/>
        <w:rPr>
          <w:rFonts w:ascii="Arial Narrow" w:eastAsia="Times New Roman" w:hAnsi="Arial Narrow" w:cs="Times New Roman"/>
          <w:b/>
          <w:bCs/>
          <w:color w:val="333333"/>
          <w:kern w:val="0"/>
          <w14:ligatures w14:val="none"/>
        </w:rPr>
      </w:pPr>
      <w:r w:rsidRPr="00CF1E21">
        <w:rPr>
          <w:rFonts w:ascii="Arial Narrow" w:eastAsia="Times New Roman" w:hAnsi="Arial Narrow" w:cs="Times New Roman"/>
          <w:b/>
          <w:bCs/>
          <w:color w:val="333333"/>
          <w:kern w:val="0"/>
          <w14:ligatures w14:val="none"/>
        </w:rPr>
        <w:t>IDA Credit No.</w:t>
      </w:r>
      <w:proofErr w:type="gramStart"/>
      <w:r w:rsidRPr="00CF1E21">
        <w:rPr>
          <w:rFonts w:ascii="Arial Narrow" w:eastAsia="Times New Roman" w:hAnsi="Arial Narrow" w:cs="Times New Roman"/>
          <w:b/>
          <w:bCs/>
          <w:color w:val="333333"/>
          <w:kern w:val="0"/>
          <w14:ligatures w14:val="none"/>
        </w:rPr>
        <w:t xml:space="preserve">: </w:t>
      </w:r>
      <w:r w:rsidRPr="00CF1E21">
        <w:rPr>
          <w:rFonts w:ascii="Arial Narrow" w:eastAsia="Times New Roman" w:hAnsi="Arial Narrow" w:cs="Times New Roman"/>
          <w:b/>
          <w:bCs/>
          <w:color w:val="333333"/>
          <w:kern w:val="0"/>
          <w14:ligatures w14:val="none"/>
        </w:rPr>
        <w:tab/>
        <w:t>7174</w:t>
      </w:r>
      <w:proofErr w:type="gramEnd"/>
      <w:r w:rsidRPr="00CF1E21">
        <w:rPr>
          <w:rFonts w:ascii="Arial Narrow" w:eastAsia="Times New Roman" w:hAnsi="Arial Narrow" w:cs="Times New Roman"/>
          <w:b/>
          <w:bCs/>
          <w:color w:val="333333"/>
          <w:kern w:val="0"/>
          <w14:ligatures w14:val="none"/>
        </w:rPr>
        <w:t>-MD</w:t>
      </w:r>
    </w:p>
    <w:p w14:paraId="58FAC9C1" w14:textId="1805498E" w:rsidR="00F410BA" w:rsidRPr="00CF1E21" w:rsidRDefault="00F410BA" w:rsidP="00F410BA">
      <w:pPr>
        <w:shd w:val="clear" w:color="auto" w:fill="FFFFFF"/>
        <w:spacing w:after="0" w:line="240" w:lineRule="auto"/>
        <w:jc w:val="both"/>
        <w:rPr>
          <w:rFonts w:ascii="Arial Narrow" w:eastAsia="Times New Roman" w:hAnsi="Arial Narrow" w:cs="Times New Roman"/>
          <w:b/>
          <w:bCs/>
          <w:color w:val="333333"/>
          <w:kern w:val="0"/>
          <w14:ligatures w14:val="none"/>
        </w:rPr>
      </w:pPr>
      <w:r w:rsidRPr="00CF1E21">
        <w:rPr>
          <w:rFonts w:ascii="Arial Narrow" w:eastAsia="Times New Roman" w:hAnsi="Arial Narrow" w:cs="Times New Roman"/>
          <w:b/>
          <w:bCs/>
          <w:color w:val="333333"/>
          <w:kern w:val="0"/>
          <w14:ligatures w14:val="none"/>
        </w:rPr>
        <w:t>IBRD Loan No.:</w:t>
      </w:r>
      <w:r w:rsidRPr="00CF1E21">
        <w:rPr>
          <w:rFonts w:ascii="Arial Narrow" w:eastAsia="Times New Roman" w:hAnsi="Arial Narrow" w:cs="Times New Roman"/>
          <w:b/>
          <w:bCs/>
          <w:color w:val="333333"/>
          <w:kern w:val="0"/>
          <w14:ligatures w14:val="none"/>
        </w:rPr>
        <w:tab/>
        <w:t xml:space="preserve">9423-MD </w:t>
      </w:r>
    </w:p>
    <w:p w14:paraId="281ACD0D" w14:textId="6A4A3991" w:rsidR="00F410BA" w:rsidRPr="00CF1E21" w:rsidRDefault="00F410BA" w:rsidP="00F410BA">
      <w:pPr>
        <w:shd w:val="clear" w:color="auto" w:fill="FFFFFF"/>
        <w:spacing w:after="0" w:line="240" w:lineRule="auto"/>
        <w:jc w:val="both"/>
        <w:rPr>
          <w:rFonts w:ascii="Arial Narrow" w:eastAsia="Times New Roman" w:hAnsi="Arial Narrow" w:cs="Times New Roman"/>
          <w:b/>
          <w:bCs/>
          <w:color w:val="333333"/>
          <w:kern w:val="0"/>
          <w14:ligatures w14:val="none"/>
        </w:rPr>
      </w:pPr>
      <w:r w:rsidRPr="00CF1E21">
        <w:rPr>
          <w:rFonts w:ascii="Arial Narrow" w:eastAsia="Times New Roman" w:hAnsi="Arial Narrow" w:cs="Times New Roman"/>
          <w:b/>
          <w:bCs/>
          <w:color w:val="333333"/>
          <w:kern w:val="0"/>
          <w14:ligatures w14:val="none"/>
        </w:rPr>
        <w:t>Reference Number</w:t>
      </w:r>
      <w:proofErr w:type="gramStart"/>
      <w:r w:rsidRPr="00CF1E21">
        <w:rPr>
          <w:rFonts w:ascii="Arial Narrow" w:eastAsia="Times New Roman" w:hAnsi="Arial Narrow" w:cs="Times New Roman"/>
          <w:b/>
          <w:bCs/>
          <w:color w:val="333333"/>
          <w:kern w:val="0"/>
          <w14:ligatures w14:val="none"/>
        </w:rPr>
        <w:t xml:space="preserve">: </w:t>
      </w:r>
      <w:r w:rsidRPr="00CF1E21">
        <w:rPr>
          <w:rFonts w:ascii="Arial Narrow" w:eastAsia="Times New Roman" w:hAnsi="Arial Narrow" w:cs="Times New Roman"/>
          <w:b/>
          <w:bCs/>
          <w:color w:val="333333"/>
          <w:kern w:val="0"/>
          <w14:ligatures w14:val="none"/>
        </w:rPr>
        <w:tab/>
        <w:t>MD</w:t>
      </w:r>
      <w:proofErr w:type="gramEnd"/>
      <w:r w:rsidRPr="00CF1E21">
        <w:rPr>
          <w:rFonts w:ascii="Arial Narrow" w:eastAsia="Times New Roman" w:hAnsi="Arial Narrow" w:cs="Times New Roman"/>
          <w:b/>
          <w:bCs/>
          <w:color w:val="333333"/>
          <w:kern w:val="0"/>
          <w14:ligatures w14:val="none"/>
        </w:rPr>
        <w:t xml:space="preserve">-CEP- </w:t>
      </w:r>
      <w:r w:rsidR="00CF1E21" w:rsidRPr="00CF1E21">
        <w:rPr>
          <w:rFonts w:ascii="Arial Narrow" w:eastAsia="Times New Roman" w:hAnsi="Arial Narrow" w:cs="Times New Roman"/>
          <w:b/>
          <w:bCs/>
          <w:color w:val="333333"/>
          <w:kern w:val="0"/>
          <w14:ligatures w14:val="none"/>
        </w:rPr>
        <w:t>544547</w:t>
      </w:r>
      <w:r w:rsidRPr="00CF1E21">
        <w:rPr>
          <w:rFonts w:ascii="Arial Narrow" w:eastAsia="Times New Roman" w:hAnsi="Arial Narrow" w:cs="Times New Roman"/>
          <w:b/>
          <w:bCs/>
          <w:color w:val="333333"/>
          <w:kern w:val="0"/>
          <w14:ligatures w14:val="none"/>
        </w:rPr>
        <w:t>-CS-CQS</w:t>
      </w:r>
    </w:p>
    <w:p w14:paraId="492B6E14" w14:textId="77777777" w:rsidR="00AB34FF" w:rsidRPr="00CF1E21" w:rsidRDefault="00AB34FF" w:rsidP="00F410BA">
      <w:pPr>
        <w:shd w:val="clear" w:color="auto" w:fill="FFFFFF"/>
        <w:spacing w:after="240" w:line="240" w:lineRule="auto"/>
        <w:jc w:val="both"/>
        <w:rPr>
          <w:rFonts w:ascii="Arial Narrow" w:eastAsia="Times New Roman" w:hAnsi="Arial Narrow" w:cs="Times New Roman"/>
          <w:b/>
          <w:bCs/>
          <w:color w:val="333333"/>
          <w:kern w:val="0"/>
          <w14:ligatures w14:val="none"/>
        </w:rPr>
      </w:pPr>
    </w:p>
    <w:p w14:paraId="6102A441" w14:textId="0BBF68FD" w:rsidR="00F410BA" w:rsidRPr="00CF1E21" w:rsidRDefault="00F410BA" w:rsidP="00F410BA">
      <w:pPr>
        <w:shd w:val="clear" w:color="auto" w:fill="FFFFFF"/>
        <w:spacing w:after="240" w:line="240" w:lineRule="auto"/>
        <w:jc w:val="both"/>
        <w:rPr>
          <w:rFonts w:ascii="Arial Narrow" w:eastAsia="Times New Roman" w:hAnsi="Arial Narrow" w:cs="Times New Roman"/>
          <w:color w:val="333333"/>
          <w:kern w:val="0"/>
          <w14:ligatures w14:val="none"/>
        </w:rPr>
      </w:pPr>
      <w:r w:rsidRPr="00CF1E21">
        <w:rPr>
          <w:rFonts w:ascii="Arial Narrow" w:eastAsia="Times New Roman" w:hAnsi="Arial Narrow" w:cs="Times New Roman"/>
          <w:b/>
          <w:bCs/>
          <w:color w:val="333333"/>
          <w:kern w:val="0"/>
          <w14:ligatures w14:val="none"/>
        </w:rPr>
        <w:t>Procurement Method: Consultant’s Qualification Based Selection</w:t>
      </w:r>
    </w:p>
    <w:p w14:paraId="59D8DCA6" w14:textId="77777777" w:rsidR="00F410BA" w:rsidRPr="00CF1E21" w:rsidRDefault="00F410BA" w:rsidP="00F410BA">
      <w:pPr>
        <w:shd w:val="clear" w:color="auto" w:fill="FFFFFF"/>
        <w:spacing w:after="240" w:line="240" w:lineRule="auto"/>
        <w:jc w:val="both"/>
        <w:rPr>
          <w:rFonts w:ascii="Arial Narrow" w:eastAsia="Times New Roman" w:hAnsi="Arial Narrow" w:cs="Times New Roman"/>
          <w:color w:val="333333"/>
          <w:kern w:val="0"/>
          <w14:ligatures w14:val="none"/>
        </w:rPr>
      </w:pPr>
      <w:r w:rsidRPr="00CF1E21">
        <w:rPr>
          <w:rFonts w:ascii="Arial Narrow" w:eastAsia="Times New Roman" w:hAnsi="Arial Narrow" w:cs="Times New Roman"/>
          <w:b/>
          <w:bCs/>
          <w:color w:val="333333"/>
          <w:kern w:val="0"/>
          <w14:ligatures w14:val="none"/>
        </w:rPr>
        <w:t>Loan/Credit/TF Info: </w:t>
      </w:r>
      <w:r w:rsidRPr="00CF1E21">
        <w:rPr>
          <w:rFonts w:ascii="Arial Narrow" w:eastAsia="Times New Roman" w:hAnsi="Arial Narrow" w:cs="Times New Roman"/>
          <w:color w:val="333333"/>
          <w:kern w:val="0"/>
          <w14:ligatures w14:val="none"/>
        </w:rPr>
        <w:t>Financing Agreement 7174-MD between Republic of Moldova and International Development Association (FA) and Loan Agreement 9423-MD between Republic of Moldova and International Bank of Reconstruction and Development (LA)</w:t>
      </w:r>
    </w:p>
    <w:p w14:paraId="541437FA" w14:textId="3848F4B4" w:rsidR="008C1DBB" w:rsidRPr="00CF1E21" w:rsidRDefault="00F410BA" w:rsidP="008C1DBB">
      <w:pPr>
        <w:tabs>
          <w:tab w:val="left" w:pos="9356"/>
        </w:tabs>
        <w:spacing w:after="120" w:line="276" w:lineRule="auto"/>
        <w:ind w:right="-18"/>
        <w:jc w:val="both"/>
        <w:rPr>
          <w:rFonts w:ascii="Arial Narrow" w:eastAsia="Times New Roman" w:hAnsi="Arial Narrow" w:cs="Times New Roman"/>
          <w:color w:val="333333"/>
          <w:kern w:val="0"/>
          <w14:ligatures w14:val="none"/>
        </w:rPr>
      </w:pPr>
      <w:r w:rsidRPr="00CF1E21">
        <w:rPr>
          <w:rFonts w:ascii="Arial Narrow" w:eastAsia="Times New Roman" w:hAnsi="Arial Narrow" w:cs="Times New Roman"/>
          <w:b/>
          <w:bCs/>
          <w:color w:val="333333"/>
          <w:kern w:val="0"/>
          <w14:ligatures w14:val="none"/>
        </w:rPr>
        <w:t xml:space="preserve">Scope of Contract: </w:t>
      </w:r>
      <w:r w:rsidR="00CF1E21" w:rsidRPr="00CF1E21">
        <w:rPr>
          <w:rFonts w:ascii="Arial Narrow" w:eastAsia="Times New Roman" w:hAnsi="Arial Narrow" w:cs="Times New Roman"/>
          <w:color w:val="333333"/>
          <w:kern w:val="0"/>
          <w14:ligatures w14:val="none"/>
        </w:rPr>
        <w:t>The main objective of the assignment is to organize and conduct, by the end of November 2026, inbound business missions for international trade partners aimed at connecting them with Moldovan producers from the following sectors: (i) agri-food products (including fresh fruits, nuts, honey, and other agri-food products with export potential) and (ii) furniture and wood processing products. The assignment will include the identification and recruitment of high-potential international buyers, the coordination of B2B matchmaking meetings, and the provision of complete travel and logistical support for international participants.</w:t>
      </w:r>
    </w:p>
    <w:p w14:paraId="56E3F1CD" w14:textId="77777777" w:rsidR="0097583A" w:rsidRPr="00CF1E21" w:rsidRDefault="0097583A" w:rsidP="00F849AF">
      <w:pPr>
        <w:shd w:val="clear" w:color="auto" w:fill="FFFFFF"/>
        <w:spacing w:after="240" w:line="240" w:lineRule="auto"/>
        <w:jc w:val="both"/>
        <w:rPr>
          <w:rFonts w:ascii="Arial Narrow" w:eastAsia="Times New Roman" w:hAnsi="Arial Narrow" w:cs="Times New Roman"/>
          <w:b/>
          <w:bCs/>
          <w:color w:val="333333"/>
          <w:kern w:val="0"/>
          <w14:ligatures w14:val="none"/>
        </w:rPr>
      </w:pPr>
    </w:p>
    <w:p w14:paraId="4A43BEF4" w14:textId="3ACB44E1" w:rsidR="00700573" w:rsidRPr="00CF1E21" w:rsidRDefault="00700573" w:rsidP="00F849AF">
      <w:pPr>
        <w:shd w:val="clear" w:color="auto" w:fill="FFFFFF"/>
        <w:spacing w:after="240" w:line="240" w:lineRule="auto"/>
        <w:jc w:val="both"/>
        <w:rPr>
          <w:rFonts w:ascii="Arial Narrow" w:eastAsia="Times New Roman" w:hAnsi="Arial Narrow" w:cs="Times New Roman"/>
          <w:color w:val="333333"/>
          <w:kern w:val="0"/>
          <w14:ligatures w14:val="none"/>
        </w:rPr>
      </w:pPr>
      <w:r w:rsidRPr="00CF1E21">
        <w:rPr>
          <w:rFonts w:ascii="Arial Narrow" w:eastAsia="Times New Roman" w:hAnsi="Arial Narrow" w:cs="Times New Roman"/>
          <w:b/>
          <w:bCs/>
          <w:color w:val="333333"/>
          <w:kern w:val="0"/>
          <w14:ligatures w14:val="none"/>
        </w:rPr>
        <w:t xml:space="preserve">Contract Signature Date: </w:t>
      </w:r>
      <w:proofErr w:type="gramStart"/>
      <w:r w:rsidR="00CF1E21" w:rsidRPr="00CF1E21">
        <w:rPr>
          <w:rFonts w:ascii="Arial Narrow" w:eastAsia="Times New Roman" w:hAnsi="Arial Narrow" w:cs="Times New Roman"/>
          <w:color w:val="333333"/>
          <w:kern w:val="0"/>
          <w14:ligatures w14:val="none"/>
        </w:rPr>
        <w:t>August</w:t>
      </w:r>
      <w:r w:rsidR="00F849AF" w:rsidRPr="00CF1E21">
        <w:rPr>
          <w:rFonts w:ascii="Arial Narrow" w:eastAsia="Times New Roman" w:hAnsi="Arial Narrow" w:cs="Times New Roman"/>
          <w:color w:val="333333"/>
          <w:kern w:val="0"/>
          <w14:ligatures w14:val="none"/>
        </w:rPr>
        <w:t>,</w:t>
      </w:r>
      <w:proofErr w:type="gramEnd"/>
      <w:r w:rsidR="00F849AF" w:rsidRPr="00CF1E21">
        <w:rPr>
          <w:rFonts w:ascii="Arial Narrow" w:eastAsia="Times New Roman" w:hAnsi="Arial Narrow" w:cs="Times New Roman"/>
          <w:b/>
          <w:bCs/>
          <w:color w:val="333333"/>
          <w:kern w:val="0"/>
          <w14:ligatures w14:val="none"/>
        </w:rPr>
        <w:t xml:space="preserve"> </w:t>
      </w:r>
      <w:r w:rsidR="00F849AF" w:rsidRPr="00CF1E21">
        <w:rPr>
          <w:rFonts w:ascii="Arial Narrow" w:eastAsia="Times New Roman" w:hAnsi="Arial Narrow" w:cs="Times New Roman"/>
          <w:color w:val="333333"/>
          <w:kern w:val="0"/>
          <w14:ligatures w14:val="none"/>
        </w:rPr>
        <w:t>202</w:t>
      </w:r>
      <w:r w:rsidR="00CA7822" w:rsidRPr="00CF1E21">
        <w:rPr>
          <w:rFonts w:ascii="Arial Narrow" w:eastAsia="Times New Roman" w:hAnsi="Arial Narrow" w:cs="Times New Roman"/>
          <w:color w:val="333333"/>
          <w:kern w:val="0"/>
          <w14:ligatures w14:val="none"/>
        </w:rPr>
        <w:t>6</w:t>
      </w:r>
    </w:p>
    <w:p w14:paraId="24018097" w14:textId="77777777" w:rsidR="00700573" w:rsidRPr="00CF1E21" w:rsidRDefault="00700573" w:rsidP="00600A1D">
      <w:pPr>
        <w:spacing w:after="0" w:line="240" w:lineRule="auto"/>
        <w:rPr>
          <w:rFonts w:ascii="Arial Narrow" w:eastAsia="Times New Roman" w:hAnsi="Arial Narrow" w:cs="Times New Roman"/>
          <w:b/>
          <w:bCs/>
          <w:color w:val="333333"/>
          <w:kern w:val="0"/>
          <w14:ligatures w14:val="none"/>
        </w:rPr>
      </w:pPr>
    </w:p>
    <w:p w14:paraId="68AEF48C" w14:textId="5BB0376A" w:rsidR="00700573" w:rsidRPr="00CF1E21" w:rsidRDefault="00700573" w:rsidP="00600A1D">
      <w:pPr>
        <w:spacing w:after="0" w:line="240" w:lineRule="auto"/>
        <w:rPr>
          <w:rFonts w:ascii="Arial Narrow" w:eastAsia="Times New Roman" w:hAnsi="Arial Narrow" w:cs="Times New Roman"/>
        </w:rPr>
      </w:pPr>
      <w:r w:rsidRPr="00CF1E21">
        <w:rPr>
          <w:rFonts w:ascii="Arial Narrow" w:eastAsia="Times New Roman" w:hAnsi="Arial Narrow" w:cs="Times New Roman"/>
          <w:b/>
          <w:bCs/>
          <w:color w:val="333333"/>
          <w:kern w:val="0"/>
          <w14:ligatures w14:val="none"/>
        </w:rPr>
        <w:t xml:space="preserve">Duration of Contract: </w:t>
      </w:r>
      <w:r w:rsidR="0097583A" w:rsidRPr="00CF1E21">
        <w:rPr>
          <w:rFonts w:ascii="Arial Narrow" w:eastAsia="Times New Roman" w:hAnsi="Arial Narrow" w:cs="Times New Roman"/>
          <w:color w:val="333333"/>
          <w:kern w:val="0"/>
          <w14:ligatures w14:val="none"/>
        </w:rPr>
        <w:t>1</w:t>
      </w:r>
      <w:r w:rsidR="00CF1E21" w:rsidRPr="00CF1E21">
        <w:rPr>
          <w:rFonts w:ascii="Arial Narrow" w:eastAsia="Times New Roman" w:hAnsi="Arial Narrow" w:cs="Times New Roman"/>
          <w:color w:val="333333"/>
          <w:kern w:val="0"/>
          <w14:ligatures w14:val="none"/>
        </w:rPr>
        <w:t>2</w:t>
      </w:r>
      <w:r w:rsidR="007A784A" w:rsidRPr="00CF1E21">
        <w:rPr>
          <w:rFonts w:ascii="Arial Narrow" w:eastAsia="Times New Roman" w:hAnsi="Arial Narrow" w:cs="Times New Roman"/>
          <w:color w:val="333333"/>
          <w:kern w:val="0"/>
          <w14:ligatures w14:val="none"/>
        </w:rPr>
        <w:t xml:space="preserve"> months</w:t>
      </w:r>
      <w:r w:rsidR="00CA2A19" w:rsidRPr="00CF1E21">
        <w:rPr>
          <w:rFonts w:ascii="Arial Narrow" w:eastAsia="Times New Roman" w:hAnsi="Arial Narrow" w:cs="Times New Roman"/>
          <w:color w:val="333333"/>
          <w:kern w:val="0"/>
          <w14:ligatures w14:val="none"/>
        </w:rPr>
        <w:t xml:space="preserve"> from the effective date</w:t>
      </w:r>
      <w:r w:rsidR="00FF6BCA" w:rsidRPr="00CF1E21">
        <w:rPr>
          <w:rFonts w:ascii="Arial Narrow" w:eastAsia="Times New Roman" w:hAnsi="Arial Narrow" w:cs="Times New Roman"/>
          <w:color w:val="333333"/>
          <w:kern w:val="0"/>
          <w14:ligatures w14:val="none"/>
        </w:rPr>
        <w:t>.</w:t>
      </w:r>
    </w:p>
    <w:p w14:paraId="1AE89AF1" w14:textId="77777777" w:rsidR="00700573" w:rsidRPr="00CF1E21" w:rsidRDefault="00700573" w:rsidP="00700573">
      <w:pPr>
        <w:shd w:val="clear" w:color="auto" w:fill="FFFFFF"/>
        <w:spacing w:after="0" w:line="240" w:lineRule="auto"/>
        <w:rPr>
          <w:rFonts w:ascii="Arial Narrow" w:eastAsia="Times New Roman" w:hAnsi="Arial Narrow" w:cs="Times New Roman"/>
          <w:b/>
          <w:bCs/>
          <w:color w:val="333333"/>
          <w:kern w:val="0"/>
          <w:u w:val="single"/>
          <w14:ligatures w14:val="none"/>
        </w:rPr>
      </w:pPr>
    </w:p>
    <w:p w14:paraId="688CE198" w14:textId="6F27D88F" w:rsidR="00700573" w:rsidRPr="00CF1E21" w:rsidRDefault="00700573" w:rsidP="00CA7822">
      <w:pPr>
        <w:shd w:val="clear" w:color="auto" w:fill="FFFFFF"/>
        <w:spacing w:after="0" w:line="240" w:lineRule="auto"/>
        <w:rPr>
          <w:rFonts w:ascii="Arial Narrow" w:eastAsia="Times New Roman" w:hAnsi="Arial Narrow" w:cs="Times New Roman"/>
          <w:b/>
          <w:color w:val="333333"/>
          <w:kern w:val="0"/>
          <w14:ligatures w14:val="none"/>
        </w:rPr>
      </w:pPr>
      <w:r w:rsidRPr="00CF1E21">
        <w:rPr>
          <w:rFonts w:ascii="Arial Narrow" w:eastAsia="Times New Roman" w:hAnsi="Arial Narrow" w:cs="Times New Roman"/>
          <w:b/>
          <w:bCs/>
          <w:color w:val="333333"/>
          <w:kern w:val="0"/>
          <w14:ligatures w14:val="none"/>
        </w:rPr>
        <w:t xml:space="preserve">Awarded Firm/Individual: </w:t>
      </w:r>
      <w:r w:rsidR="00CF1E21" w:rsidRPr="00CF1E21">
        <w:rPr>
          <w:rFonts w:ascii="Arial Narrow" w:eastAsia="Times New Roman" w:hAnsi="Arial Narrow" w:cs="Times New Roman"/>
          <w:color w:val="333333"/>
          <w:kern w:val="0"/>
          <w14:ligatures w14:val="none"/>
        </w:rPr>
        <w:t>Joint Venture of J.E. Austin Associates, Inc. (Lead), Civitta M SRL, and the Chamber of Commerce and Industry of the Republic of Moldova</w:t>
      </w:r>
      <w:r w:rsidRPr="00CF1E21">
        <w:rPr>
          <w:rFonts w:ascii="Arial Narrow" w:eastAsia="Times New Roman" w:hAnsi="Arial Narrow" w:cs="Times New Roman"/>
          <w:color w:val="333333"/>
          <w:kern w:val="0"/>
          <w14:ligatures w14:val="none"/>
        </w:rPr>
        <w:br/>
      </w:r>
    </w:p>
    <w:p w14:paraId="7FB78072" w14:textId="3FACD003" w:rsidR="00700573" w:rsidRPr="00CF1E21" w:rsidRDefault="00700573" w:rsidP="00700573">
      <w:pPr>
        <w:shd w:val="clear" w:color="auto" w:fill="FFFFFF"/>
        <w:spacing w:after="0" w:line="240" w:lineRule="auto"/>
        <w:rPr>
          <w:rFonts w:ascii="Arial Narrow" w:eastAsia="Times New Roman" w:hAnsi="Arial Narrow" w:cs="Times New Roman"/>
          <w:color w:val="333333"/>
          <w:kern w:val="0"/>
          <w14:ligatures w14:val="none"/>
        </w:rPr>
      </w:pPr>
      <w:r w:rsidRPr="00CF1E21">
        <w:rPr>
          <w:rFonts w:ascii="Arial Narrow" w:eastAsia="Times New Roman" w:hAnsi="Arial Narrow" w:cs="Times New Roman"/>
          <w:b/>
          <w:color w:val="333333"/>
          <w:kern w:val="0"/>
          <w14:ligatures w14:val="none"/>
        </w:rPr>
        <w:t>Country</w:t>
      </w:r>
      <w:r w:rsidRPr="00CF1E21">
        <w:rPr>
          <w:rFonts w:ascii="Arial Narrow" w:eastAsia="Times New Roman" w:hAnsi="Arial Narrow" w:cs="Times New Roman"/>
          <w:color w:val="333333"/>
          <w:kern w:val="0"/>
          <w14:ligatures w14:val="none"/>
        </w:rPr>
        <w:t xml:space="preserve">: </w:t>
      </w:r>
      <w:r w:rsidR="00CF1E21" w:rsidRPr="00CF1E21">
        <w:rPr>
          <w:rFonts w:ascii="Arial Narrow" w:eastAsia="Times New Roman" w:hAnsi="Arial Narrow" w:cs="Times New Roman"/>
          <w:color w:val="333333"/>
          <w:kern w:val="0"/>
          <w14:ligatures w14:val="none"/>
        </w:rPr>
        <w:t>USA</w:t>
      </w:r>
    </w:p>
    <w:p w14:paraId="3DC79BC3" w14:textId="77777777" w:rsidR="00700573" w:rsidRPr="00CF1E21" w:rsidRDefault="00700573" w:rsidP="00700573">
      <w:pPr>
        <w:shd w:val="clear" w:color="auto" w:fill="FFFFFF"/>
        <w:spacing w:after="0" w:line="240" w:lineRule="auto"/>
        <w:rPr>
          <w:rFonts w:ascii="Arial Narrow" w:eastAsia="Times New Roman" w:hAnsi="Arial Narrow" w:cs="Times New Roman"/>
          <w:color w:val="333333"/>
          <w:kern w:val="0"/>
          <w14:ligatures w14:val="none"/>
        </w:rPr>
      </w:pPr>
    </w:p>
    <w:p w14:paraId="2DAF558B" w14:textId="77777777" w:rsidR="00700573" w:rsidRPr="00CF1E21" w:rsidRDefault="00700573" w:rsidP="00700573">
      <w:pPr>
        <w:shd w:val="clear" w:color="auto" w:fill="FFFFFF"/>
        <w:spacing w:after="0" w:line="240" w:lineRule="auto"/>
        <w:rPr>
          <w:rFonts w:ascii="Arial Narrow" w:eastAsia="Times New Roman" w:hAnsi="Arial Narrow" w:cs="Times New Roman"/>
          <w:color w:val="333333"/>
          <w:kern w:val="0"/>
          <w14:ligatures w14:val="none"/>
        </w:rPr>
      </w:pPr>
      <w:r w:rsidRPr="00CF1E21">
        <w:rPr>
          <w:rFonts w:ascii="Arial Narrow" w:eastAsia="Times New Roman" w:hAnsi="Arial Narrow" w:cs="Times New Roman"/>
          <w:b/>
          <w:bCs/>
          <w:color w:val="333333"/>
          <w:kern w:val="0"/>
          <w14:ligatures w14:val="none"/>
        </w:rPr>
        <w:t>Price:</w:t>
      </w:r>
    </w:p>
    <w:p w14:paraId="3A7176D6" w14:textId="77777777" w:rsidR="00700573" w:rsidRPr="00CF1E21" w:rsidRDefault="00700573" w:rsidP="00700573">
      <w:pPr>
        <w:shd w:val="clear" w:color="auto" w:fill="FFFFFF"/>
        <w:spacing w:after="0" w:line="240" w:lineRule="auto"/>
        <w:rPr>
          <w:rFonts w:ascii="Arial Narrow" w:eastAsia="Times New Roman" w:hAnsi="Arial Narrow" w:cs="Times New Roman"/>
          <w:color w:val="333333"/>
          <w:kern w:val="0"/>
          <w14:ligatures w14:val="none"/>
        </w:rPr>
      </w:pPr>
    </w:p>
    <w:p w14:paraId="2DE8B234" w14:textId="1766CD2D" w:rsidR="00700573" w:rsidRPr="00CF1E21" w:rsidRDefault="00700573" w:rsidP="00700573">
      <w:pPr>
        <w:shd w:val="clear" w:color="auto" w:fill="FFFFFF"/>
        <w:spacing w:after="0" w:line="240" w:lineRule="auto"/>
        <w:rPr>
          <w:rFonts w:ascii="Arial Narrow" w:eastAsia="Times New Roman" w:hAnsi="Arial Narrow" w:cs="Times New Roman"/>
          <w:color w:val="333333"/>
          <w:kern w:val="0"/>
          <w14:ligatures w14:val="none"/>
        </w:rPr>
      </w:pPr>
      <w:r w:rsidRPr="00CF1E21">
        <w:rPr>
          <w:rFonts w:ascii="Arial Narrow" w:eastAsia="Times New Roman" w:hAnsi="Arial Narrow" w:cs="Times New Roman"/>
          <w:b/>
          <w:color w:val="333333"/>
          <w:kern w:val="0"/>
          <w14:ligatures w14:val="none"/>
        </w:rPr>
        <w:t>Currency</w:t>
      </w:r>
      <w:r w:rsidRPr="00CF1E21">
        <w:rPr>
          <w:rFonts w:ascii="Arial Narrow" w:eastAsia="Times New Roman" w:hAnsi="Arial Narrow" w:cs="Times New Roman"/>
          <w:color w:val="333333"/>
          <w:kern w:val="0"/>
          <w14:ligatures w14:val="none"/>
        </w:rPr>
        <w:t xml:space="preserve">: </w:t>
      </w:r>
      <w:r w:rsidR="00CF1E21" w:rsidRPr="00CF1E21">
        <w:rPr>
          <w:rFonts w:ascii="Arial Narrow" w:hAnsi="Arial Narrow"/>
          <w:bCs/>
        </w:rPr>
        <w:t>USD</w:t>
      </w:r>
    </w:p>
    <w:p w14:paraId="53095326" w14:textId="0281DAF4" w:rsidR="00700573" w:rsidRPr="00CF1E21" w:rsidRDefault="00700573" w:rsidP="00700573">
      <w:pPr>
        <w:shd w:val="clear" w:color="auto" w:fill="FFFFFF"/>
        <w:spacing w:after="0" w:line="240" w:lineRule="auto"/>
        <w:rPr>
          <w:rFonts w:ascii="Arial Narrow" w:eastAsia="Times New Roman" w:hAnsi="Arial Narrow" w:cs="Times New Roman"/>
          <w:color w:val="333333"/>
          <w:kern w:val="0"/>
          <w14:ligatures w14:val="none"/>
        </w:rPr>
      </w:pPr>
      <w:r w:rsidRPr="00CF1E21">
        <w:rPr>
          <w:rFonts w:ascii="Arial Narrow" w:eastAsia="Times New Roman" w:hAnsi="Arial Narrow" w:cs="Times New Roman"/>
          <w:b/>
          <w:color w:val="333333"/>
          <w:kern w:val="0"/>
          <w14:ligatures w14:val="none"/>
        </w:rPr>
        <w:t>Amount</w:t>
      </w:r>
      <w:r w:rsidRPr="00CF1E21">
        <w:rPr>
          <w:rFonts w:ascii="Arial Narrow" w:eastAsia="Times New Roman" w:hAnsi="Arial Narrow" w:cs="Times New Roman"/>
          <w:color w:val="333333"/>
          <w:kern w:val="0"/>
          <w14:ligatures w14:val="none"/>
        </w:rPr>
        <w:t xml:space="preserve">: </w:t>
      </w:r>
      <w:r w:rsidR="00CF1E21" w:rsidRPr="00CF1E21">
        <w:rPr>
          <w:rFonts w:ascii="Arial Narrow" w:hAnsi="Arial Narrow"/>
          <w:bCs/>
        </w:rPr>
        <w:t>99,276.80 USD (ninety-nine thousand two hundred seventy-six US Dollars and 80</w:t>
      </w:r>
      <w:r w:rsidR="00CF1E21" w:rsidRPr="00CF1E21">
        <w:rPr>
          <w:rFonts w:ascii="Arial Narrow" w:hAnsi="Arial Narrow"/>
          <w:bCs/>
        </w:rPr>
        <w:t xml:space="preserve"> Cents)</w:t>
      </w:r>
    </w:p>
    <w:p w14:paraId="27C7C5FA" w14:textId="77777777" w:rsidR="00700573" w:rsidRPr="00CF1E21" w:rsidRDefault="00700573" w:rsidP="00700573">
      <w:pPr>
        <w:shd w:val="clear" w:color="auto" w:fill="FFFFFF"/>
        <w:spacing w:after="0" w:line="240" w:lineRule="auto"/>
        <w:rPr>
          <w:rFonts w:ascii="Arial Narrow" w:eastAsia="Times New Roman" w:hAnsi="Arial Narrow" w:cs="Times New Roman"/>
          <w:color w:val="333333"/>
          <w:kern w:val="0"/>
          <w14:ligatures w14:val="none"/>
        </w:rPr>
      </w:pPr>
    </w:p>
    <w:p w14:paraId="3602D440" w14:textId="77777777" w:rsidR="00700573" w:rsidRPr="00CF1E21" w:rsidRDefault="00700573" w:rsidP="00700573">
      <w:pPr>
        <w:rPr>
          <w:rFonts w:ascii="Arial Narrow" w:hAnsi="Arial Narrow" w:cs="Times New Roman"/>
        </w:rPr>
      </w:pPr>
    </w:p>
    <w:p w14:paraId="25955938" w14:textId="69761B09" w:rsidR="00700573" w:rsidRPr="00CF1E21" w:rsidRDefault="00B977E6" w:rsidP="00700573">
      <w:pPr>
        <w:rPr>
          <w:rFonts w:ascii="Arial Narrow" w:hAnsi="Arial Narrow" w:cs="Times New Roman"/>
        </w:rPr>
      </w:pPr>
      <w:r w:rsidRPr="00CF1E21">
        <w:rPr>
          <w:rFonts w:ascii="Arial Narrow" w:hAnsi="Arial Narrow" w:cs="Times New Roman"/>
        </w:rPr>
        <w:t xml:space="preserve">July </w:t>
      </w:r>
      <w:r w:rsidR="00CF1E21" w:rsidRPr="00CF1E21">
        <w:rPr>
          <w:rFonts w:ascii="Arial Narrow" w:hAnsi="Arial Narrow" w:cs="Times New Roman"/>
        </w:rPr>
        <w:t>31</w:t>
      </w:r>
      <w:r w:rsidRPr="00CF1E21">
        <w:rPr>
          <w:rFonts w:ascii="Arial Narrow" w:hAnsi="Arial Narrow" w:cs="Times New Roman"/>
        </w:rPr>
        <w:t>, 2026</w:t>
      </w:r>
    </w:p>
    <w:p w14:paraId="6D8C7522" w14:textId="77777777" w:rsidR="00AF06A0" w:rsidRPr="00CF1E21" w:rsidRDefault="00AF06A0">
      <w:pPr>
        <w:rPr>
          <w:rFonts w:ascii="Arial Narrow" w:hAnsi="Arial Narrow" w:cs="Times New Roman"/>
        </w:rPr>
      </w:pPr>
    </w:p>
    <w:sectPr w:rsidR="00AF06A0" w:rsidRPr="00CF1E21" w:rsidSect="00F410BA">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573"/>
    <w:rsid w:val="0005287F"/>
    <w:rsid w:val="00072B58"/>
    <w:rsid w:val="00084901"/>
    <w:rsid w:val="000D367E"/>
    <w:rsid w:val="00112D84"/>
    <w:rsid w:val="00223AFD"/>
    <w:rsid w:val="002D523A"/>
    <w:rsid w:val="00357F4E"/>
    <w:rsid w:val="003B4E3B"/>
    <w:rsid w:val="003C615E"/>
    <w:rsid w:val="00462143"/>
    <w:rsid w:val="00464B72"/>
    <w:rsid w:val="00465A54"/>
    <w:rsid w:val="00486C07"/>
    <w:rsid w:val="00594880"/>
    <w:rsid w:val="005E2096"/>
    <w:rsid w:val="00600A1D"/>
    <w:rsid w:val="006379EC"/>
    <w:rsid w:val="00684F16"/>
    <w:rsid w:val="00700573"/>
    <w:rsid w:val="007A784A"/>
    <w:rsid w:val="007B47A2"/>
    <w:rsid w:val="007E38B2"/>
    <w:rsid w:val="008C1DBB"/>
    <w:rsid w:val="00924914"/>
    <w:rsid w:val="0094714F"/>
    <w:rsid w:val="0097583A"/>
    <w:rsid w:val="009F7AE7"/>
    <w:rsid w:val="00A11A6A"/>
    <w:rsid w:val="00A63BFE"/>
    <w:rsid w:val="00A71665"/>
    <w:rsid w:val="00AB34FF"/>
    <w:rsid w:val="00AD50D2"/>
    <w:rsid w:val="00AE0746"/>
    <w:rsid w:val="00AE5852"/>
    <w:rsid w:val="00AF06A0"/>
    <w:rsid w:val="00B76CCE"/>
    <w:rsid w:val="00B977E6"/>
    <w:rsid w:val="00CA2A19"/>
    <w:rsid w:val="00CA7822"/>
    <w:rsid w:val="00CF1E21"/>
    <w:rsid w:val="00D24737"/>
    <w:rsid w:val="00D50C16"/>
    <w:rsid w:val="00E24FE0"/>
    <w:rsid w:val="00E52F13"/>
    <w:rsid w:val="00EE516E"/>
    <w:rsid w:val="00F34BD2"/>
    <w:rsid w:val="00F410BA"/>
    <w:rsid w:val="00F82261"/>
    <w:rsid w:val="00F849AF"/>
    <w:rsid w:val="00FB5480"/>
    <w:rsid w:val="00FF6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2F1B3"/>
  <w15:docId w15:val="{B791543B-6A0B-4695-AC6E-30DCB91F1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573"/>
    <w:pPr>
      <w:spacing w:after="160" w:line="259" w:lineRule="auto"/>
    </w:pPr>
    <w:rPr>
      <w:kern w:val="2"/>
      <w14:ligatures w14:val="standardContextual"/>
    </w:rPr>
  </w:style>
  <w:style w:type="paragraph" w:styleId="Heading4">
    <w:name w:val="heading 4"/>
    <w:basedOn w:val="Normal"/>
    <w:next w:val="Normal"/>
    <w:link w:val="Heading4Char"/>
    <w:qFormat/>
    <w:rsid w:val="00F410BA"/>
    <w:pPr>
      <w:keepNext/>
      <w:autoSpaceDE w:val="0"/>
      <w:autoSpaceDN w:val="0"/>
      <w:adjustRightInd w:val="0"/>
      <w:spacing w:after="0" w:line="240" w:lineRule="auto"/>
      <w:outlineLvl w:val="3"/>
    </w:pPr>
    <w:rPr>
      <w:rFonts w:ascii="TimesNewRoman" w:eastAsia="Times New Roman" w:hAnsi="TimesNewRoman" w:cs="Times New Roman"/>
      <w:b/>
      <w:bCs/>
      <w:kern w:val="0"/>
      <w:sz w:val="32"/>
      <w:szCs w:val="24"/>
      <w14:ligatures w14:val="none"/>
    </w:rPr>
  </w:style>
  <w:style w:type="paragraph" w:styleId="Heading6">
    <w:name w:val="heading 6"/>
    <w:basedOn w:val="Normal"/>
    <w:next w:val="Normal"/>
    <w:link w:val="Heading6Char"/>
    <w:qFormat/>
    <w:rsid w:val="00F410BA"/>
    <w:pPr>
      <w:spacing w:before="240" w:after="60" w:line="240" w:lineRule="auto"/>
      <w:outlineLvl w:val="5"/>
    </w:pPr>
    <w:rPr>
      <w:rFonts w:ascii="Times New Roman" w:eastAsia="Times New Roman" w:hAnsi="Times New Roman" w:cs="Times New Roman"/>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410BA"/>
    <w:rPr>
      <w:rFonts w:ascii="TimesNewRoman" w:eastAsia="Times New Roman" w:hAnsi="TimesNewRoman" w:cs="Times New Roman"/>
      <w:b/>
      <w:bCs/>
      <w:sz w:val="32"/>
      <w:szCs w:val="24"/>
    </w:rPr>
  </w:style>
  <w:style w:type="character" w:customStyle="1" w:styleId="Heading6Char">
    <w:name w:val="Heading 6 Char"/>
    <w:basedOn w:val="DefaultParagraphFont"/>
    <w:link w:val="Heading6"/>
    <w:rsid w:val="00F410BA"/>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269</Words>
  <Characters>1536</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Natalia</cp:lastModifiedBy>
  <cp:revision>3</cp:revision>
  <cp:lastPrinted>2025-07-08T12:21:00Z</cp:lastPrinted>
  <dcterms:created xsi:type="dcterms:W3CDTF">2026-07-31T08:38:00Z</dcterms:created>
  <dcterms:modified xsi:type="dcterms:W3CDTF">2026-07-31T08:46:00Z</dcterms:modified>
</cp:coreProperties>
</file>